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D4" w:rsidRPr="00D10628" w:rsidRDefault="005B1AD4" w:rsidP="005B1AD4">
      <w:pPr>
        <w:widowControl/>
        <w:shd w:val="clear" w:color="auto" w:fill="FFFFFF"/>
        <w:spacing w:after="224"/>
        <w:jc w:val="left"/>
        <w:outlineLvl w:val="1"/>
        <w:rPr>
          <w:rFonts w:ascii="微软雅黑" w:eastAsia="微软雅黑" w:hAnsi="微软雅黑" w:cs="宋体"/>
          <w:color w:val="333333"/>
          <w:spacing w:val="9"/>
          <w:kern w:val="0"/>
          <w:sz w:val="35"/>
          <w:szCs w:val="35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35"/>
          <w:szCs w:val="35"/>
        </w:rPr>
        <w:t>2018年成人高考高起点英语考试模拟试题及答案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一、语音知识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1.5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分，共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7.5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分。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在下列每组单词中，有一个单词的划线部分与其他单词的划线部分的读音不同。找出这个词，并把它前面的大写字母填入左边括号里。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straight B. prefer C. enough D. fall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)2.A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low B. though C. knowledge D. sold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calm B. hall C. talk D. ball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already B. each C. league D. weak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produce B. true C. computer D. news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二、词汇与语法知识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25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1.5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分，共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37.5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分。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从每小题的四个选择项中，选出最佳的一项，并把它前面的大写字母填入左边的括号里。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)6. Are you sure you don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have _______advice to give me? I really need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any; any B. some; any C. any; some D. any; some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( )7. When we saw his face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we knew _______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wasbad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the news B. some news C. a news D. news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)8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 number of students in our school ________.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increased B. is increased C. has increased D. are increased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)9. ________ your step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or you might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fallinto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water.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See B. Watch C. Miss D. Look at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)10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 meeting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is to put off B. is going to put off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is to be put off D. will put off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   ()11. Since the road is wet this morning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last night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it must be raining B. it must rain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it must have rained D. it must have been rained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)12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Nothing could stop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him come B. that the came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him from coming D. him to come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)13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 noise of desks _______ could be heard out in the street.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opened and closed B. to be opened and closed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being opened and closed D. having been opened and closed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)14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 medicine will ______ you good.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A.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do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B. save C. give D. help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)15. A few years later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found my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hometowncompletely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changed B. changing C. to be changed D. to change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)16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This novel is worthy of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reading B. read C. having read D. being read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)17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It is very kind ______ see me.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from you to B. as C. as if D. like that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)18. It looks _______ it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going to rain.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that B. as C. as if D. like that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)19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The stone was so heavy that it was difficult for the old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manto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______ it.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A.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lift B. reach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C. rise D. touch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)20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They lives ______ the other side of the road.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in B. on C. for D. by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   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()21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She can speak Japanese better than ________else.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the one B. no one C. anyone D. another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)22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This lesson is _______ than the last one.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A.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more easier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B. more easy C. very easier D. much easier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)23. Today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 weather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isn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as cold as it was yesterday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________?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wasn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 B. is it C. was it D.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isn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it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)24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This book is for students ______ native language is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notEnglish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of whom B. that C. which D. whose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)25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You may not go out _______ your work is done.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A. before B. until C. where D. as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)26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Look what Father_______ me when he came from work.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brought B. took C. carried D. fetched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)27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Nobody knew _______ there.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how long time I had been B. how long had I been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how long time had I been D. how long I had been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)28. The harder he studies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he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make great progress B. the greater progress he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make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he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make greater progress D. the greater he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makeprogress</w:t>
      </w:r>
      <w:proofErr w:type="spell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)29. ________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 would have gone to see him.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A. Have I had time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Had I time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Had I had time D. would I have had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)30. He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didn</w:t>
      </w:r>
      <w:proofErr w:type="spellEnd"/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go to France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the doctor suggested that he _______there.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won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 go B. not go C. not to go D.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didn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go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三、完形填空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20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1.5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分，共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30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分。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通读下面的短文，掌握其大意。从每小题的四个选项中选出可填入相应空白处的最佳选择，并把它前面的大写字母填入左边括号里。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hand been sitting by myself in my usual compartment for at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leastten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minutes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waiting __31__. The trains from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Littlebury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never seemed to start__32__ and I often thought that I could have __33__ in bed a little longer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orhad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__34__ cup of tea before __35__. Suddenly I heard someone shouting __36__the platform outside. A young girl was running towards the train. The man__37__ put out his hand to stop her but she ran past him and opened the door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ofmy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compartment. Then the whistle blew and the train started.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 nearly missed it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__38__?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the girl said.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How long does it take to __39_ London?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It depends on the__40__.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 said.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Some days it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__41__ others.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have to have my watch mended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__42__ late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againtomorrow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she said.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It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 my first day __43__ with a new firm today and they told me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thatthe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man __44__ is very strict. I __45__ him yet so I don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know__46__ but he sounds a bit frightening.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She talked about her new job __47__ the way to London and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beforelong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realized that she was going to work for my firm. My __48__secretary had just left so I must be her new boss.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__49__ only fair to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tellher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Oh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dear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she said.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__50__ mistake! I wish I had known.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Never mind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 said.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At least you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know when your train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 late that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minewill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be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too.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)31.A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 train to start B. for the train start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the train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start D. for the train to start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)32.A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on their hour B. on time C. at their hour D. at time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)33.A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lain B. laid C. lied D. lay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)34.A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other B. some other C. another D. one other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)35.A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I had left the home B. leave from home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leaving home D. to leave home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)36.A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at B. by C. in D. on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)37.A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at place B. on duty C. for control D. in post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)38.A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haven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I B. don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 I C.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wasn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 I D.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didn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I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)39.A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get to B. arrive to C. reach to D. make to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)40.A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driver to the engine B. driver engine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engineer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driver D. engine driver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   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()41.A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far slower that B. much slower than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a lot more slow than D. a great deal more slow that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)42.A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in order not be B. so as not to be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for not being D. so that it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not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)43.A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at job B. in job C. in work D. at work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)44.A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I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 going to work for B. what I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 going to work for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for which I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 going to work D. which I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 going to work for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)45.A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didn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meet B. haven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 met C.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didn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know D. haven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known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)46.A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what he is like B. what is he like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how he is D. how is he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)47.A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through B. by C. on D. in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)48.A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proper B. own C. same D. self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)49.A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There was B. That was C. It was D. Was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)50.A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What a terrible B. What terrible C. How terrible D.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Soterrible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四、阅读理解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15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每题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2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分，共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30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分。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阅读下列短文，然后根据短文的内容从每小题的四个选择项中选出最佳的一项，并把它前面的大写字母填入左边的括号里。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Jimmy was five years old and his brother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Billy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was only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ababy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One morning his mother waited for an important telephone call for hours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but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nobodycalled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There was no 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bread in the house and she had to go out to buy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some.Jimmy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stayed at home to look after the baby. When the mother was out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thetelephone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rang and Jimmy answered.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Mr. Baker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Hello! May I speak to Mrs. White?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Sorry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Mother is out.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Mr. Baker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Well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when she comes back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say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 her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Mr. Baker called.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What?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Mr. Baker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Mr. Baker. Write it down.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B-A-K-E-R.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How do you write B?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Mr. Baker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How do I write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…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? Listen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little boy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is there anybody else with you?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Any brothers or sisters?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Yes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my brother Billy is here.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Mr. Baker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Good. I want to talk to him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please.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All right.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Jimmy took the telephone to the baby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 bed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andput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it beside its head. Not long after that his mother came back.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Mother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Did anybody call?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Yes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 man called. But he only wanted to talk to Billy.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)51. Jimmy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spellStart"/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mother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waited for ________.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an important man B. a good friend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a telephone call D. a piece of good news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 )52. Jimmy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mother went out because ________.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she waited for hours B. nobody called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she had to buy some bread D. she had to buy some milk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)53. Jimmy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couldn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write down Mr. Baker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name because ________.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A. he had no pen or paper B. he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couldn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read or write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he had to look after the baby D. he had to play with his brother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)54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Mr. Baker wanted to talk to ________.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 a child older than Jimmy B. a child younger than Jimmy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 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brother Billy D. Jimmy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sister Betty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Scientists have searched for many years for a method to tell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whethera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volcano(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火山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)explosion will be small or large. Now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four scientists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saythey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have discovered something in lava(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熔岩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)that will help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dothis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They did the research on Mount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Unzen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on the southern Japanese island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ofKyushu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Mount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Unzen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exploded in November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1990. Since then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moreexplosions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have killed 43 people and destroyed the homes of more than 2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000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others.The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volcano is still active today.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The scientists say the lava of the volcano contains high level of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anelement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成份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which is a sign of the presence of the lava from deep in the earth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not from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thesurface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They say it shows that the lava coming directly from inside the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earthis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connected with huge explosions instead of smaller ones.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The scientists examined the lava from 18 explosions of Mount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Unzenthat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took place during many thousands of years. They also studied the lava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fromother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volcanoes in the area that are older than Mount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Unzen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The lava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studiedcame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from both large and small explosions.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scientists found that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largeexplosions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contained more of the element than small ones. The scientists say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ifthey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had known this two years earlier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they could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havewarned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people living in the area near Mount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Unzen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and saved many lives.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)55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From the passage we learn that Mount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Unzen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is the name of______.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A.a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huge volcano explosion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B.a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Japanese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island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C.an active volcano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D.a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kind of lava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)56.The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four scientists discovered that the level of the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elementcontained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in the lava could tell 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degree of a volcano explosion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place of a possible explosion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number of volcano explosions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time of a possible explosion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)57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 The research of the four scientists was based on 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lava that caused explosions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presence of the lava from the surface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damages caused by the 1990 explosion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lava from different explosions in the area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Have you ever argued with your loved ones over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simplemisunderstandings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误解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)?Little wonder. We often believe we're more skillful in getting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ourpoint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across than we actually are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according to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Boza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Keysar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 professor at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theUniversity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of Chicago. In his recent study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speakers tried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toexpress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their meanings using unclear sentences. Speakers who thought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listenersunderstood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were wrong nearly half the time. Here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 some good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adviceto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reduce misunderstanding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(1)Don't trust what you see from the listener. Listeners often nod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look at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youor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say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uhhuh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to be polite or move the conversation along. But it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 easy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toconsider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these as signs of understanding.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(2)Train the editor(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编辑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)in your head. If you say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Beth discusses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herproblems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with her husband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it's not clear whether she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s talking to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herhusband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or about him. Try instead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Beth talks to her husband about her problems.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Beth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talksto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others about the problems with her husband.”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(3)Ask listeners to repeat your message. Introduce your request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bysaying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 want to be sure I said that right.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Questions like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How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doesthat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sound?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or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Does that make sense?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may also work.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(4)Listen well. When on the receiving end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askquestions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 be sure you're on the same page. After all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isn</w:t>
      </w:r>
      <w:proofErr w:type="spellEnd"/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t just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thespeaker's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job to make his speech understood.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)58.Why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does the writer give us the advice?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A.We're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not skillful enough to make clear sentence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B.Misunderstanding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is damaging our normal live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C.Misunderstanding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occurs now and the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D.It's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impolite to say NO to other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)59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writer suggests that when talking to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others,the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speakershould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A.know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that listeners will show him that they understand his words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B.express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himself clearly even when he sees signs of understanding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C.notice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listener's signs of understanding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D.look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directly into his listener's eyes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)60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By Train the editor in your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head,the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speakers are advised_______.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A.to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get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themselves trained by a good editor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B.to discuss problems with their husbands or wives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C.to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express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themselves in long but simple sentences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D.to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make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sure each sentence has only one meaning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)61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In the last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paragraph,the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words you're on the same page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meanthat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A.you're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following the speakers closely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B.you're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reading the same page as the speaker does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C.you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should know which page the speaker refers to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D.your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story is written on the same page as the speaker's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While acting may run in the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family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,it</w:t>
      </w:r>
      <w:proofErr w:type="spellEnd"/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wasn't Angelina Jolie's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onlychoice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when thinking about her future. Although Jolie has studied her craft(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技艺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sincechildhood,at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one point the 26-year-old,who stars this month in Tomb Raider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withher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father,actor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John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Voight,wanted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 be a funeral(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殡葬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)director.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thoughtthat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crossing over could be a beautiful thing and a time of comfort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whenpeople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could reach out to each other.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Tradition(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传统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)is always attractive and interesting to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Jolie,who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moved with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hermother,Marcheline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Bertand,and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brother after her parents separated when she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wastwo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 never had one home. I never had an attic(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阁楼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)that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hadold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things in it. We always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moved,so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 was never rooted anywhere. And I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alwaysdreamed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of having that attic of things that I could go back and have a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look.I'm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very drawn to 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some things that are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tradition,that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are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roots,and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thinkthat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may be why I paid such special attention to funerals.”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Finally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,she</w:t>
      </w:r>
      <w:proofErr w:type="spellEnd"/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chose acting.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Following in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myfather's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footsteps,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she says,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is an interesting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thing,because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 think we speak to each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otherthrough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our work. You don't really know your parents in a certain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way,and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theydon't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really know you. So he can watch a film and see how I am as a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woman,theway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I’m dealing with a husband who's been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hurt,or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way I'm crying alone.”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“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And it's the same for me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can watch films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ofhis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and just see who he is. I've learned to understand him as a person.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”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)62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passage is about a woman who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A.was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once a funeral director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B.is the leading actress in Tomb Raider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C.wants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an attic to live in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D.was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hurt by her husband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)63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Which of the following can best support Tradition is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alwaysattractive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and interesting to Jolie?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A.Jolie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longed to have old things from her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childhoo</w:t>
      </w:r>
      <w:proofErr w:type="spell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B.Having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more than one home is always interesting to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Joli</w:t>
      </w:r>
      <w:proofErr w:type="spell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C.Jolie's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parents separated when she was very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youn</w:t>
      </w:r>
      <w:proofErr w:type="spell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D.Tradition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is always rooted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somewher</w:t>
      </w:r>
      <w:proofErr w:type="spell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)64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The words Following in my father's footsteps most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probablymean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A.listening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 my father's advice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B.taking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my father as an example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C.walking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after my father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D.looking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for my father's footsteps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(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)65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Angelina Jolie finally chose acting because she thought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sheand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her father could _______.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A.work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together several months a year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B.bring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into memory what happened in the past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C.pay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attention to things they are interested in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D.get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 know each other through their films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五、补全对话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句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每句满分为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3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分，共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15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分。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根据中文提示，将对话中缺少的内容写在线上。这些句子必须符合英语表达习惯。打句号的地方，用陈述句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打问号的地方，用疑问句。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　　提示：一个中国人正在和一个刚刚到达中国的美国人聊在，中国人询问他这次旅行的情况，如：到达的时间、怎么来的、旅行是否愉快、累不累、现住何处，并在分手时祝他睡个好觉。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Chinese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________66__________?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American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Yes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this morning. At about 9 o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clock.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Chinese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________67__________?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American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By plane first and then by train.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It took me more than 30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hoursaltogether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Chinese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________68__________?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American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Yes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very much. It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 pleasant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especially the part on the train.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Chinese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________69__________?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American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Yes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 little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but not very much. And now I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m feeling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betterafter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 nap.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Chinese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________70__________?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American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At the Grand Hotel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in the center of the city.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Chinese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Oh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that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a nice hotel. Have a good sleep tonight. I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’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come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andsee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you tomorrow.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66.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Did you arrive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today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67.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How did you get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here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68.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Did you enjoy your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journey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69.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Do you feel tired after the long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journey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>70.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答案：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Where are you </w:t>
      </w:r>
      <w:proofErr w:type="gram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staying</w:t>
      </w:r>
      <w:proofErr w:type="gramEnd"/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六、书面表达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共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30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分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71.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提示：假设你是丽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娜</w:t>
      </w:r>
      <w:proofErr w:type="gram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，光明中学的学生，你给你的好友小华写信讲述你的美国之行。内容包括：先去了纽约，看到许多摩天大楼，但看不到世贸大厦了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两天后去了洛杉矶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(Los Angeles)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，参观了好莱坞，游了迪斯尼乐园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还去了内华达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(Nevada)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的里诺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(Reno)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，游了风景优美</w:t>
      </w:r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的大沪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Dahu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湖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注意：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(1)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不要逐字翻译，叙述要连贯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(2)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写信人的地址可自编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;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(3)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词数为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100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左右。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 xml:space="preserve">　　答案：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Guangming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Middle School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No. 273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Xinjiang Road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400537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Helan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District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Binhai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China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July 15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2002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Dear Xiao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Hua</w:t>
      </w:r>
      <w:proofErr w:type="spellEnd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have just come back from a trip to the United States. I had a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verygood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time there.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first went to New York. It is really a very big city. I saw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quitemany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skyscrapers there. But the Twin Towers of the World Trade Center are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nomore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to be seen.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lastRenderedPageBreak/>
        <w:t xml:space="preserve">Two days later I went to Los Angeles. I visited Hollywood on the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dayI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got there. After that I spent a whole day in Disneyland. It is really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awonderful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 place you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shouldn</w:t>
      </w:r>
      <w:proofErr w:type="spellEnd"/>
      <w:proofErr w:type="gramStart"/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‘</w:t>
      </w:r>
      <w:proofErr w:type="gram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t miss.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 also went to Reno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</w:rPr>
        <w:t> </w:t>
      </w: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Nevada. There is a beautiful lake named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Dahu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. The scenery there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isbeautiful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!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 xml:space="preserve">I hope you will take a trip to the United States </w:t>
      </w: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some day</w:t>
      </w:r>
      <w:proofErr w:type="spellEnd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.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Love</w:t>
      </w:r>
      <w:r w:rsidRPr="00D10628">
        <w:rPr>
          <w:rFonts w:ascii="宋体" w:eastAsia="宋体" w:hAnsi="宋体" w:cs="宋体" w:hint="eastAsia"/>
          <w:color w:val="333333"/>
          <w:spacing w:val="9"/>
          <w:kern w:val="0"/>
          <w:sz w:val="27"/>
          <w:szCs w:val="27"/>
        </w:rPr>
        <w:t>，</w:t>
      </w:r>
    </w:p>
    <w:p w:rsidR="005B1AD4" w:rsidRPr="00D10628" w:rsidRDefault="005B1AD4" w:rsidP="005B1AD4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9"/>
          <w:kern w:val="0"/>
          <w:sz w:val="27"/>
          <w:szCs w:val="27"/>
        </w:rPr>
      </w:pPr>
      <w:proofErr w:type="spellStart"/>
      <w:r w:rsidRPr="00D10628">
        <w:rPr>
          <w:rFonts w:ascii="微软雅黑" w:eastAsia="微软雅黑" w:hAnsi="微软雅黑" w:cs="宋体" w:hint="eastAsia"/>
          <w:color w:val="333333"/>
          <w:spacing w:val="9"/>
          <w:kern w:val="0"/>
          <w:sz w:val="27"/>
          <w:szCs w:val="27"/>
        </w:rPr>
        <w:t>Lina</w:t>
      </w:r>
      <w:proofErr w:type="spellEnd"/>
    </w:p>
    <w:p w:rsidR="005B1AD4" w:rsidRDefault="005B1AD4" w:rsidP="005B1AD4"/>
    <w:p w:rsidR="00AA1832" w:rsidRDefault="00AA1832">
      <w:bookmarkStart w:id="0" w:name="_GoBack"/>
      <w:bookmarkEnd w:id="0"/>
    </w:p>
    <w:sectPr w:rsidR="00AA1832" w:rsidSect="0049390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D" w:rsidRDefault="0098110D" w:rsidP="005B1AD4">
      <w:r>
        <w:separator/>
      </w:r>
    </w:p>
  </w:endnote>
  <w:endnote w:type="continuationSeparator" w:id="0">
    <w:p w:rsidR="0098110D" w:rsidRDefault="0098110D" w:rsidP="005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8" w:rsidRPr="006C7798" w:rsidRDefault="0098110D" w:rsidP="006C7798">
    <w:pPr>
      <w:pStyle w:val="a4"/>
    </w:pPr>
    <w:r>
      <w:rPr>
        <w:rFonts w:hint="eastAsia"/>
      </w:rPr>
      <w:t xml:space="preserve">                            </w:t>
    </w:r>
    <w:r>
      <w:rPr>
        <w:rFonts w:hint="eastAsia"/>
      </w:rPr>
      <w:t>完美</w:t>
    </w:r>
    <w:r>
      <w:rPr>
        <w:rFonts w:hint="eastAsia"/>
      </w:rPr>
      <w:t>WORD</w:t>
    </w:r>
    <w:r>
      <w:rPr>
        <w:rFonts w:hint="eastAsia"/>
      </w:rPr>
      <w:t>格式</w:t>
    </w:r>
    <w:r>
      <w:rPr>
        <w:rFonts w:hint="eastAsia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D" w:rsidRDefault="0098110D" w:rsidP="005B1AD4">
      <w:r>
        <w:separator/>
      </w:r>
    </w:p>
  </w:footnote>
  <w:footnote w:type="continuationSeparator" w:id="0">
    <w:p w:rsidR="0098110D" w:rsidRDefault="0098110D" w:rsidP="005B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8" w:rsidRPr="006C7798" w:rsidRDefault="0098110D" w:rsidP="006C7798">
    <w:pPr>
      <w:pStyle w:val="a3"/>
    </w:pPr>
    <w:r>
      <w:rPr>
        <w:rFonts w:hint="eastAsia"/>
      </w:rPr>
      <w:t xml:space="preserve">                       </w:t>
    </w:r>
    <w:r>
      <w:rPr>
        <w:rFonts w:hint="eastAsia"/>
      </w:rPr>
      <w:t>专业资料整理</w:t>
    </w:r>
    <w:r>
      <w:rPr>
        <w:rFonts w:hint="eastAsia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7D"/>
    <w:rsid w:val="005B1AD4"/>
    <w:rsid w:val="0098110D"/>
    <w:rsid w:val="00AA1832"/>
    <w:rsid w:val="00B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A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2444</Words>
  <Characters>13936</Characters>
  <Application>Microsoft Office Word</Application>
  <DocSecurity>0</DocSecurity>
  <Lines>116</Lines>
  <Paragraphs>32</Paragraphs>
  <ScaleCrop>false</ScaleCrop>
  <Company>微软中国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2019-08-08T02:08:00Z</dcterms:created>
  <dcterms:modified xsi:type="dcterms:W3CDTF">2019-08-08T02:10:00Z</dcterms:modified>
</cp:coreProperties>
</file>